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6F17" w14:textId="77777777" w:rsidR="0020331C" w:rsidRDefault="009911EE">
      <w:pPr>
        <w:rPr>
          <w:b/>
        </w:rPr>
      </w:pPr>
      <w:r w:rsidRPr="009911EE">
        <w:rPr>
          <w:b/>
        </w:rPr>
        <w:t>Syllabus</w:t>
      </w:r>
      <w:r w:rsidR="00F33506">
        <w:rPr>
          <w:b/>
        </w:rPr>
        <w:t xml:space="preserve"> for self-contained classroom</w:t>
      </w:r>
    </w:p>
    <w:p w14:paraId="07CDAF88" w14:textId="77777777" w:rsidR="009911EE" w:rsidRDefault="009911EE">
      <w:pPr>
        <w:rPr>
          <w:b/>
        </w:rPr>
      </w:pPr>
      <w:r>
        <w:rPr>
          <w:b/>
        </w:rPr>
        <w:t>Instructors</w:t>
      </w:r>
    </w:p>
    <w:p w14:paraId="78D3B6B7" w14:textId="77777777" w:rsidR="009911EE" w:rsidRPr="00F33506" w:rsidRDefault="009911EE">
      <w:r w:rsidRPr="00F33506">
        <w:t xml:space="preserve">Mrs. Manohar </w:t>
      </w:r>
      <w:r w:rsidR="00F33506" w:rsidRPr="00F33506">
        <w:t>- Teacher</w:t>
      </w:r>
    </w:p>
    <w:p w14:paraId="6D15812A" w14:textId="77777777" w:rsidR="00F33506" w:rsidRPr="00F33506" w:rsidRDefault="00F33506">
      <w:r w:rsidRPr="00F33506">
        <w:t>Ms. Simmons   - TA</w:t>
      </w:r>
    </w:p>
    <w:p w14:paraId="11C41B3D" w14:textId="04B30D84" w:rsidR="0020331C" w:rsidRDefault="009911EE">
      <w:r>
        <w:t xml:space="preserve">Course Description: </w:t>
      </w:r>
      <w:r w:rsidR="00D152B9">
        <w:t xml:space="preserve">My class is designed to deliver research-based strategies to address the diverse learning needs of my students. Math, Reading, vocabulary, and writing skills are emphasized daily for all students. Individual learning needs will be supported through modifications and accommodations when academics, daily living/adaptive skills, social skills, transition </w:t>
      </w:r>
      <w:r w:rsidR="00255364">
        <w:t>services and</w:t>
      </w:r>
      <w:r w:rsidR="00D152B9">
        <w:t xml:space="preserve"> career education</w:t>
      </w:r>
      <w:r w:rsidR="00F33506">
        <w:t xml:space="preserve"> and behavior </w:t>
      </w:r>
      <w:r w:rsidR="009663F5">
        <w:t>deficits are</w:t>
      </w:r>
      <w:r w:rsidR="00D152B9">
        <w:t xml:space="preserve"> addressed.</w:t>
      </w:r>
      <w:r>
        <w:t xml:space="preserve"> Students will get direct, one-on-one or small group instruction to master their learning objectives.</w:t>
      </w:r>
    </w:p>
    <w:p w14:paraId="2B55BF37" w14:textId="77777777" w:rsidR="00255364" w:rsidRDefault="00255364">
      <w:r>
        <w:t>Th</w:t>
      </w:r>
      <w:r w:rsidR="00D43C90">
        <w:t xml:space="preserve">is course </w:t>
      </w:r>
      <w:r>
        <w:t xml:space="preserve">will adhere to all student, school and county policies. School and class room rules will </w:t>
      </w:r>
      <w:r w:rsidR="00D43C90">
        <w:t>be followed and implemented everywhere across school campus.</w:t>
      </w:r>
    </w:p>
    <w:p w14:paraId="13956279" w14:textId="77777777" w:rsidR="00255364" w:rsidRDefault="00255364">
      <w:r>
        <w:t xml:space="preserve">Required Materials: The class supply list is provided in the teacher web page and </w:t>
      </w:r>
      <w:r w:rsidR="009911EE">
        <w:t>through</w:t>
      </w:r>
      <w:r>
        <w:t xml:space="preserve"> </w:t>
      </w:r>
      <w:r w:rsidR="009911EE">
        <w:t>handouts</w:t>
      </w:r>
      <w:r>
        <w:t xml:space="preserve">. This list is separate from </w:t>
      </w:r>
      <w:r w:rsidR="00F33506">
        <w:t xml:space="preserve">the school </w:t>
      </w:r>
      <w:r>
        <w:t>list. Students are expected to bring their supplies every day to class.</w:t>
      </w:r>
    </w:p>
    <w:p w14:paraId="64EF65FD" w14:textId="77777777" w:rsidR="00F33506" w:rsidRDefault="00D43C90" w:rsidP="00F33506">
      <w:r>
        <w:t>Grading and progress monitoring:  S</w:t>
      </w:r>
      <w:r w:rsidR="00F33506">
        <w:t>tudents are assessed</w:t>
      </w:r>
      <w:r>
        <w:t xml:space="preserve"> using a variety of method</w:t>
      </w:r>
      <w:r w:rsidR="00F33506">
        <w:t>s including, but not limited to,</w:t>
      </w:r>
      <w:r>
        <w:t xml:space="preserve"> work samples</w:t>
      </w:r>
      <w:r w:rsidR="009911EE">
        <w:t>, student</w:t>
      </w:r>
      <w:r w:rsidR="005C3B3A">
        <w:t xml:space="preserve"> performance in class, </w:t>
      </w:r>
      <w:r>
        <w:t xml:space="preserve">teacher observation, </w:t>
      </w:r>
      <w:proofErr w:type="gramStart"/>
      <w:r w:rsidR="005C3B3A">
        <w:t>homework</w:t>
      </w:r>
      <w:proofErr w:type="gramEnd"/>
      <w:r w:rsidR="005C3B3A">
        <w:t xml:space="preserve"> and </w:t>
      </w:r>
      <w:r>
        <w:t>data collection. Evaluations measure the amount of progress made on individual goals &amp; objectives out</w:t>
      </w:r>
      <w:r w:rsidR="005C3B3A">
        <w:t xml:space="preserve">lined in individual </w:t>
      </w:r>
      <w:r w:rsidR="009911EE">
        <w:t>student‘s</w:t>
      </w:r>
      <w:r w:rsidR="005C3B3A">
        <w:t xml:space="preserve"> IEP</w:t>
      </w:r>
      <w:r>
        <w:t xml:space="preserve"> (Indivi</w:t>
      </w:r>
      <w:r w:rsidR="005C3B3A">
        <w:t>dual Education Plan</w:t>
      </w:r>
      <w:r>
        <w:t>). IEP Progress reports are sent along with regular Report Cards to note the amount of progress made toward individual goals &amp; objectives.</w:t>
      </w:r>
    </w:p>
    <w:p w14:paraId="4F28974A" w14:textId="77777777" w:rsidR="005C3B3A" w:rsidRPr="005C3B3A" w:rsidRDefault="00F33506" w:rsidP="00F33506">
      <w:r>
        <w:t xml:space="preserve">School wide </w:t>
      </w:r>
      <w:r w:rsidR="005C3B3A">
        <w:t xml:space="preserve">Grading Scale: </w:t>
      </w:r>
    </w:p>
    <w:tbl>
      <w:tblPr>
        <w:tblW w:w="2252" w:type="dxa"/>
        <w:tblCellMar>
          <w:top w:w="15" w:type="dxa"/>
          <w:left w:w="15" w:type="dxa"/>
          <w:bottom w:w="15" w:type="dxa"/>
          <w:right w:w="15" w:type="dxa"/>
        </w:tblCellMar>
        <w:tblLook w:val="04A0" w:firstRow="1" w:lastRow="0" w:firstColumn="1" w:lastColumn="0" w:noHBand="0" w:noVBand="1"/>
      </w:tblPr>
      <w:tblGrid>
        <w:gridCol w:w="487"/>
        <w:gridCol w:w="1765"/>
      </w:tblGrid>
      <w:tr w:rsidR="005C3B3A" w:rsidRPr="005C3B3A" w14:paraId="27D9F0D4" w14:textId="77777777" w:rsidTr="009911EE">
        <w:trPr>
          <w:trHeight w:val="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40DFCD" w14:textId="77777777" w:rsidR="005C3B3A" w:rsidRPr="005C3B3A" w:rsidRDefault="005C3B3A" w:rsidP="005C3B3A">
            <w:pPr>
              <w:spacing w:after="0" w:line="0" w:lineRule="atLeast"/>
              <w:jc w:val="center"/>
              <w:rPr>
                <w:rFonts w:ascii="Times New Roman" w:eastAsia="Times New Roman" w:hAnsi="Times New Roman" w:cs="Times New Roman"/>
                <w:sz w:val="20"/>
                <w:szCs w:val="20"/>
              </w:rPr>
            </w:pPr>
            <w:r w:rsidRPr="005C3B3A">
              <w:rPr>
                <w:rFonts w:ascii="Times New Roman" w:eastAsia="Times New Roman" w:hAnsi="Times New Roman" w:cs="Times New Roman"/>
                <w:color w:val="000000"/>
                <w:sz w:val="20"/>
                <w:szCs w:val="20"/>
              </w:rPr>
              <w: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D6A738" w14:textId="77777777" w:rsidR="005C3B3A" w:rsidRPr="005C3B3A" w:rsidRDefault="005C3B3A" w:rsidP="005C3B3A">
            <w:pPr>
              <w:spacing w:after="0" w:line="0" w:lineRule="atLeast"/>
              <w:jc w:val="center"/>
              <w:rPr>
                <w:rFonts w:ascii="Times New Roman" w:eastAsia="Times New Roman" w:hAnsi="Times New Roman" w:cs="Times New Roman"/>
                <w:sz w:val="20"/>
                <w:szCs w:val="20"/>
              </w:rPr>
            </w:pPr>
            <w:r w:rsidRPr="005C3B3A">
              <w:rPr>
                <w:rFonts w:ascii="Times New Roman" w:eastAsia="Times New Roman" w:hAnsi="Times New Roman" w:cs="Times New Roman"/>
                <w:color w:val="000000"/>
                <w:sz w:val="20"/>
                <w:szCs w:val="20"/>
              </w:rPr>
              <w:t>90-100</w:t>
            </w:r>
          </w:p>
        </w:tc>
      </w:tr>
      <w:tr w:rsidR="005C3B3A" w:rsidRPr="005C3B3A" w14:paraId="11C07647" w14:textId="77777777" w:rsidTr="009911EE">
        <w:trPr>
          <w:trHeight w:val="74"/>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F8B48D" w14:textId="77777777" w:rsidR="005C3B3A" w:rsidRPr="005C3B3A" w:rsidRDefault="005C3B3A" w:rsidP="005C3B3A">
            <w:pPr>
              <w:spacing w:after="0" w:line="0" w:lineRule="atLeast"/>
              <w:jc w:val="center"/>
              <w:rPr>
                <w:rFonts w:ascii="Times New Roman" w:eastAsia="Times New Roman" w:hAnsi="Times New Roman" w:cs="Times New Roman"/>
                <w:sz w:val="20"/>
                <w:szCs w:val="20"/>
              </w:rPr>
            </w:pPr>
            <w:r w:rsidRPr="005C3B3A">
              <w:rPr>
                <w:rFonts w:ascii="Times New Roman" w:eastAsia="Times New Roman" w:hAnsi="Times New Roman" w:cs="Times New Roman"/>
                <w:color w:val="000000"/>
                <w:sz w:val="20"/>
                <w:szCs w:val="20"/>
              </w:rPr>
              <w:t>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33869F" w14:textId="77777777" w:rsidR="005C3B3A" w:rsidRPr="005C3B3A" w:rsidRDefault="005C3B3A" w:rsidP="005C3B3A">
            <w:pPr>
              <w:spacing w:after="0" w:line="0" w:lineRule="atLeast"/>
              <w:jc w:val="center"/>
              <w:rPr>
                <w:rFonts w:ascii="Times New Roman" w:eastAsia="Times New Roman" w:hAnsi="Times New Roman" w:cs="Times New Roman"/>
                <w:sz w:val="20"/>
                <w:szCs w:val="20"/>
              </w:rPr>
            </w:pPr>
            <w:r w:rsidRPr="005C3B3A">
              <w:rPr>
                <w:rFonts w:ascii="Times New Roman" w:eastAsia="Times New Roman" w:hAnsi="Times New Roman" w:cs="Times New Roman"/>
                <w:color w:val="000000"/>
                <w:sz w:val="20"/>
                <w:szCs w:val="20"/>
              </w:rPr>
              <w:t>80-89</w:t>
            </w:r>
          </w:p>
        </w:tc>
      </w:tr>
      <w:tr w:rsidR="005C3B3A" w:rsidRPr="005C3B3A" w14:paraId="448CDDCB" w14:textId="77777777" w:rsidTr="009911EE">
        <w:trPr>
          <w:trHeight w:val="74"/>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864694" w14:textId="77777777" w:rsidR="005C3B3A" w:rsidRPr="005C3B3A" w:rsidRDefault="005C3B3A" w:rsidP="005C3B3A">
            <w:pPr>
              <w:spacing w:after="0" w:line="0" w:lineRule="atLeast"/>
              <w:jc w:val="center"/>
              <w:rPr>
                <w:rFonts w:ascii="Times New Roman" w:eastAsia="Times New Roman" w:hAnsi="Times New Roman" w:cs="Times New Roman"/>
                <w:sz w:val="20"/>
                <w:szCs w:val="20"/>
              </w:rPr>
            </w:pPr>
            <w:r w:rsidRPr="005C3B3A">
              <w:rPr>
                <w:rFonts w:ascii="Times New Roman" w:eastAsia="Times New Roman" w:hAnsi="Times New Roman" w:cs="Times New Roman"/>
                <w:color w:val="000000"/>
                <w:sz w:val="20"/>
                <w:szCs w:val="20"/>
              </w:rPr>
              <w:t>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4E6BDC" w14:textId="77777777" w:rsidR="005C3B3A" w:rsidRPr="005C3B3A" w:rsidRDefault="005C3B3A" w:rsidP="005C3B3A">
            <w:pPr>
              <w:spacing w:after="0" w:line="0" w:lineRule="atLeast"/>
              <w:jc w:val="center"/>
              <w:rPr>
                <w:rFonts w:ascii="Times New Roman" w:eastAsia="Times New Roman" w:hAnsi="Times New Roman" w:cs="Times New Roman"/>
                <w:sz w:val="20"/>
                <w:szCs w:val="20"/>
              </w:rPr>
            </w:pPr>
            <w:r w:rsidRPr="005C3B3A">
              <w:rPr>
                <w:rFonts w:ascii="Times New Roman" w:eastAsia="Times New Roman" w:hAnsi="Times New Roman" w:cs="Times New Roman"/>
                <w:color w:val="000000"/>
                <w:sz w:val="20"/>
                <w:szCs w:val="20"/>
              </w:rPr>
              <w:t>70-79</w:t>
            </w:r>
          </w:p>
        </w:tc>
      </w:tr>
      <w:tr w:rsidR="005C3B3A" w:rsidRPr="005C3B3A" w14:paraId="29E6516C" w14:textId="77777777" w:rsidTr="009911EE">
        <w:trPr>
          <w:trHeight w:val="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258CC9" w14:textId="77777777" w:rsidR="005C3B3A" w:rsidRPr="005C3B3A" w:rsidRDefault="005C3B3A" w:rsidP="005C3B3A">
            <w:pPr>
              <w:spacing w:after="0" w:line="0" w:lineRule="atLeast"/>
              <w:jc w:val="center"/>
              <w:rPr>
                <w:rFonts w:ascii="Times New Roman" w:eastAsia="Times New Roman" w:hAnsi="Times New Roman" w:cs="Times New Roman"/>
                <w:sz w:val="20"/>
                <w:szCs w:val="20"/>
              </w:rPr>
            </w:pPr>
            <w:r w:rsidRPr="005C3B3A">
              <w:rPr>
                <w:rFonts w:ascii="Times New Roman" w:eastAsia="Times New Roman" w:hAnsi="Times New Roman" w:cs="Times New Roman"/>
                <w:color w:val="000000"/>
                <w:sz w:val="20"/>
                <w:szCs w:val="20"/>
              </w:rPr>
              <w:t>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96E545" w14:textId="77777777" w:rsidR="005C3B3A" w:rsidRPr="005C3B3A" w:rsidRDefault="005C3B3A" w:rsidP="005C3B3A">
            <w:pPr>
              <w:spacing w:after="0" w:line="0" w:lineRule="atLeast"/>
              <w:jc w:val="center"/>
              <w:rPr>
                <w:rFonts w:ascii="Times New Roman" w:eastAsia="Times New Roman" w:hAnsi="Times New Roman" w:cs="Times New Roman"/>
                <w:sz w:val="20"/>
                <w:szCs w:val="20"/>
              </w:rPr>
            </w:pPr>
            <w:r w:rsidRPr="005C3B3A">
              <w:rPr>
                <w:rFonts w:ascii="Times New Roman" w:eastAsia="Times New Roman" w:hAnsi="Times New Roman" w:cs="Times New Roman"/>
                <w:color w:val="000000"/>
                <w:sz w:val="20"/>
                <w:szCs w:val="20"/>
              </w:rPr>
              <w:t>60-69</w:t>
            </w:r>
          </w:p>
        </w:tc>
      </w:tr>
      <w:tr w:rsidR="005C3B3A" w:rsidRPr="005C3B3A" w14:paraId="60CD7885" w14:textId="77777777" w:rsidTr="009911EE">
        <w:trPr>
          <w:trHeight w:val="74"/>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CE6F69" w14:textId="77777777" w:rsidR="005C3B3A" w:rsidRPr="005C3B3A" w:rsidRDefault="005C3B3A" w:rsidP="005C3B3A">
            <w:pPr>
              <w:spacing w:after="0" w:line="0" w:lineRule="atLeast"/>
              <w:jc w:val="center"/>
              <w:rPr>
                <w:rFonts w:ascii="Times New Roman" w:eastAsia="Times New Roman" w:hAnsi="Times New Roman" w:cs="Times New Roman"/>
                <w:sz w:val="20"/>
                <w:szCs w:val="20"/>
              </w:rPr>
            </w:pPr>
            <w:r w:rsidRPr="005C3B3A">
              <w:rPr>
                <w:rFonts w:ascii="Times New Roman" w:eastAsia="Times New Roman" w:hAnsi="Times New Roman" w:cs="Times New Roman"/>
                <w:color w:val="000000"/>
                <w:sz w:val="20"/>
                <w:szCs w:val="20"/>
              </w:rPr>
              <w:t>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94B416" w14:textId="77777777" w:rsidR="005C3B3A" w:rsidRPr="005C3B3A" w:rsidRDefault="005C3B3A" w:rsidP="005C3B3A">
            <w:pPr>
              <w:spacing w:after="0" w:line="0" w:lineRule="atLeast"/>
              <w:jc w:val="center"/>
              <w:rPr>
                <w:rFonts w:ascii="Times New Roman" w:eastAsia="Times New Roman" w:hAnsi="Times New Roman" w:cs="Times New Roman"/>
                <w:sz w:val="20"/>
                <w:szCs w:val="20"/>
              </w:rPr>
            </w:pPr>
            <w:r w:rsidRPr="005C3B3A">
              <w:rPr>
                <w:rFonts w:ascii="Times New Roman" w:eastAsia="Times New Roman" w:hAnsi="Times New Roman" w:cs="Times New Roman"/>
                <w:color w:val="000000"/>
                <w:sz w:val="20"/>
                <w:szCs w:val="20"/>
              </w:rPr>
              <w:t>59 and below</w:t>
            </w:r>
          </w:p>
        </w:tc>
      </w:tr>
    </w:tbl>
    <w:p w14:paraId="45957FED" w14:textId="77777777" w:rsidR="005C3B3A" w:rsidRDefault="005C3B3A"/>
    <w:p w14:paraId="1359795F" w14:textId="77777777" w:rsidR="00D43C90" w:rsidRDefault="005C3B3A">
      <w:r>
        <w:t xml:space="preserve"> Parent contact: </w:t>
      </w:r>
      <w:r w:rsidR="00D43C90">
        <w:t>Parents will be contacted throughout the school year and are encouraged t</w:t>
      </w:r>
      <w:r>
        <w:t>o call the school,</w:t>
      </w:r>
      <w:r w:rsidR="00D43C90">
        <w:t xml:space="preserve"> or send me an email/ note if any concern arises.</w:t>
      </w:r>
      <w:r w:rsidR="009663F5">
        <w:t xml:space="preserve"> Together we can help our children to maximize their learning potential and to have smooth post-secondary transitioning.</w:t>
      </w:r>
    </w:p>
    <w:sectPr w:rsidR="00D43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FD"/>
    <w:rsid w:val="00001781"/>
    <w:rsid w:val="00001FC0"/>
    <w:rsid w:val="00023269"/>
    <w:rsid w:val="00033123"/>
    <w:rsid w:val="00057DC6"/>
    <w:rsid w:val="000A7537"/>
    <w:rsid w:val="00120771"/>
    <w:rsid w:val="00125A73"/>
    <w:rsid w:val="001318B9"/>
    <w:rsid w:val="00153467"/>
    <w:rsid w:val="00157915"/>
    <w:rsid w:val="001830AA"/>
    <w:rsid w:val="00195ACB"/>
    <w:rsid w:val="001A6B47"/>
    <w:rsid w:val="001B1C66"/>
    <w:rsid w:val="001D7555"/>
    <w:rsid w:val="0020331C"/>
    <w:rsid w:val="00206CAF"/>
    <w:rsid w:val="00222165"/>
    <w:rsid w:val="0024213E"/>
    <w:rsid w:val="00244DB1"/>
    <w:rsid w:val="00252CB0"/>
    <w:rsid w:val="00255364"/>
    <w:rsid w:val="00295476"/>
    <w:rsid w:val="00296EB0"/>
    <w:rsid w:val="002F0BA7"/>
    <w:rsid w:val="00311B29"/>
    <w:rsid w:val="00333141"/>
    <w:rsid w:val="003370D6"/>
    <w:rsid w:val="0036689C"/>
    <w:rsid w:val="00375AA1"/>
    <w:rsid w:val="00381770"/>
    <w:rsid w:val="003A56EA"/>
    <w:rsid w:val="003F3660"/>
    <w:rsid w:val="004004CE"/>
    <w:rsid w:val="00421561"/>
    <w:rsid w:val="00447FD2"/>
    <w:rsid w:val="00451076"/>
    <w:rsid w:val="00461792"/>
    <w:rsid w:val="00461E8D"/>
    <w:rsid w:val="004641A5"/>
    <w:rsid w:val="00487078"/>
    <w:rsid w:val="004916B4"/>
    <w:rsid w:val="004B0074"/>
    <w:rsid w:val="004B2F91"/>
    <w:rsid w:val="004D28FD"/>
    <w:rsid w:val="004D78F0"/>
    <w:rsid w:val="00516479"/>
    <w:rsid w:val="00525041"/>
    <w:rsid w:val="005617E9"/>
    <w:rsid w:val="00576366"/>
    <w:rsid w:val="00592E3B"/>
    <w:rsid w:val="005A2857"/>
    <w:rsid w:val="005C3B3A"/>
    <w:rsid w:val="005E1BD4"/>
    <w:rsid w:val="005E7734"/>
    <w:rsid w:val="00611C4B"/>
    <w:rsid w:val="00614113"/>
    <w:rsid w:val="006379C8"/>
    <w:rsid w:val="00652A4D"/>
    <w:rsid w:val="00656734"/>
    <w:rsid w:val="0068468C"/>
    <w:rsid w:val="0069333F"/>
    <w:rsid w:val="00693BAE"/>
    <w:rsid w:val="006B4B9A"/>
    <w:rsid w:val="006F5223"/>
    <w:rsid w:val="00707250"/>
    <w:rsid w:val="00713CD5"/>
    <w:rsid w:val="007311EC"/>
    <w:rsid w:val="00766B90"/>
    <w:rsid w:val="007C503D"/>
    <w:rsid w:val="007C6C53"/>
    <w:rsid w:val="007F3DEB"/>
    <w:rsid w:val="00800E91"/>
    <w:rsid w:val="008328DD"/>
    <w:rsid w:val="008412EA"/>
    <w:rsid w:val="00856A1F"/>
    <w:rsid w:val="00871F62"/>
    <w:rsid w:val="008857C4"/>
    <w:rsid w:val="008A298B"/>
    <w:rsid w:val="008A5A3C"/>
    <w:rsid w:val="008C3D25"/>
    <w:rsid w:val="008F2E97"/>
    <w:rsid w:val="009249FB"/>
    <w:rsid w:val="009275E2"/>
    <w:rsid w:val="00934EA6"/>
    <w:rsid w:val="00955787"/>
    <w:rsid w:val="009663F5"/>
    <w:rsid w:val="00977DB3"/>
    <w:rsid w:val="009911EE"/>
    <w:rsid w:val="009A1F5C"/>
    <w:rsid w:val="009D7998"/>
    <w:rsid w:val="009E67D9"/>
    <w:rsid w:val="009F2532"/>
    <w:rsid w:val="00A129D5"/>
    <w:rsid w:val="00A2461E"/>
    <w:rsid w:val="00A25328"/>
    <w:rsid w:val="00A53DCD"/>
    <w:rsid w:val="00A563BD"/>
    <w:rsid w:val="00A742FD"/>
    <w:rsid w:val="00A84F6F"/>
    <w:rsid w:val="00AA0C78"/>
    <w:rsid w:val="00AA0F29"/>
    <w:rsid w:val="00AA2D58"/>
    <w:rsid w:val="00AB39D1"/>
    <w:rsid w:val="00AC7648"/>
    <w:rsid w:val="00AD11EC"/>
    <w:rsid w:val="00AE33BB"/>
    <w:rsid w:val="00AF0FCB"/>
    <w:rsid w:val="00B03D47"/>
    <w:rsid w:val="00B1670B"/>
    <w:rsid w:val="00B534FB"/>
    <w:rsid w:val="00B60C4A"/>
    <w:rsid w:val="00B90D93"/>
    <w:rsid w:val="00B9279B"/>
    <w:rsid w:val="00B934D5"/>
    <w:rsid w:val="00B94621"/>
    <w:rsid w:val="00BA3A54"/>
    <w:rsid w:val="00BB230E"/>
    <w:rsid w:val="00BE04C5"/>
    <w:rsid w:val="00BF7AE0"/>
    <w:rsid w:val="00C02689"/>
    <w:rsid w:val="00C504B3"/>
    <w:rsid w:val="00C5428F"/>
    <w:rsid w:val="00C62963"/>
    <w:rsid w:val="00C74042"/>
    <w:rsid w:val="00CA525E"/>
    <w:rsid w:val="00CB0A68"/>
    <w:rsid w:val="00CC3872"/>
    <w:rsid w:val="00CD2862"/>
    <w:rsid w:val="00CE704D"/>
    <w:rsid w:val="00D152B9"/>
    <w:rsid w:val="00D43C90"/>
    <w:rsid w:val="00D66543"/>
    <w:rsid w:val="00D668E5"/>
    <w:rsid w:val="00D70868"/>
    <w:rsid w:val="00DA43AF"/>
    <w:rsid w:val="00DB172B"/>
    <w:rsid w:val="00DD139E"/>
    <w:rsid w:val="00DE2B49"/>
    <w:rsid w:val="00DE3282"/>
    <w:rsid w:val="00DE790D"/>
    <w:rsid w:val="00E07E7E"/>
    <w:rsid w:val="00E515AE"/>
    <w:rsid w:val="00E57430"/>
    <w:rsid w:val="00E61BA6"/>
    <w:rsid w:val="00E764A5"/>
    <w:rsid w:val="00E9209C"/>
    <w:rsid w:val="00EA6B65"/>
    <w:rsid w:val="00EB01BA"/>
    <w:rsid w:val="00EC18FA"/>
    <w:rsid w:val="00ED157C"/>
    <w:rsid w:val="00ED2299"/>
    <w:rsid w:val="00EF7DE4"/>
    <w:rsid w:val="00F32C49"/>
    <w:rsid w:val="00F33506"/>
    <w:rsid w:val="00F64BE0"/>
    <w:rsid w:val="00F71383"/>
    <w:rsid w:val="00F8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325A"/>
  <w15:docId w15:val="{419906B7-8303-3249-9417-9A083E03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31C"/>
    <w:rPr>
      <w:color w:val="0000FF" w:themeColor="hyperlink"/>
      <w:u w:val="single"/>
    </w:rPr>
  </w:style>
  <w:style w:type="paragraph" w:styleId="NormalWeb">
    <w:name w:val="Normal (Web)"/>
    <w:basedOn w:val="Normal"/>
    <w:uiPriority w:val="99"/>
    <w:unhideWhenUsed/>
    <w:rsid w:val="005C3B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7511">
      <w:bodyDiv w:val="1"/>
      <w:marLeft w:val="0"/>
      <w:marRight w:val="0"/>
      <w:marTop w:val="0"/>
      <w:marBottom w:val="0"/>
      <w:divBdr>
        <w:top w:val="none" w:sz="0" w:space="0" w:color="auto"/>
        <w:left w:val="none" w:sz="0" w:space="0" w:color="auto"/>
        <w:bottom w:val="none" w:sz="0" w:space="0" w:color="auto"/>
        <w:right w:val="none" w:sz="0" w:space="0" w:color="auto"/>
      </w:divBdr>
      <w:divsChild>
        <w:div w:id="1779644912">
          <w:marLeft w:val="12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Manohar</dc:creator>
  <cp:lastModifiedBy>Jennipher Immanuel</cp:lastModifiedBy>
  <cp:revision>2</cp:revision>
  <dcterms:created xsi:type="dcterms:W3CDTF">2023-09-07T00:02:00Z</dcterms:created>
  <dcterms:modified xsi:type="dcterms:W3CDTF">2023-09-07T00:02:00Z</dcterms:modified>
</cp:coreProperties>
</file>